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C70FF8">
        <w:rPr>
          <w:rFonts w:ascii="Times New Roman" w:hAnsi="Times New Roman" w:cs="Times New Roman"/>
          <w:sz w:val="28"/>
          <w:szCs w:val="28"/>
        </w:rPr>
        <w:t>ых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0FF8">
        <w:rPr>
          <w:rFonts w:ascii="Times New Roman" w:hAnsi="Times New Roman" w:cs="Times New Roman"/>
          <w:sz w:val="28"/>
          <w:szCs w:val="28"/>
        </w:rPr>
        <w:t>ов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C70FF8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00380F" w:rsidRPr="00262F26" w:rsidRDefault="006D087D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00380F">
        <w:rPr>
          <w:rFonts w:ascii="Times New Roman" w:hAnsi="Times New Roman" w:cs="Times New Roman"/>
          <w:sz w:val="28"/>
          <w:szCs w:val="28"/>
        </w:rPr>
        <w:t>аренду</w:t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00380F">
        <w:rPr>
          <w:rFonts w:ascii="Times New Roman" w:hAnsi="Times New Roman" w:cs="Times New Roman"/>
          <w:sz w:val="28"/>
          <w:szCs w:val="28"/>
        </w:rPr>
        <w:t>земельн</w:t>
      </w:r>
      <w:r w:rsidR="00C70FF8">
        <w:rPr>
          <w:rFonts w:ascii="Times New Roman" w:hAnsi="Times New Roman" w:cs="Times New Roman"/>
          <w:sz w:val="28"/>
          <w:szCs w:val="28"/>
        </w:rPr>
        <w:t>ых</w:t>
      </w:r>
      <w:r w:rsidR="0000380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0FF8">
        <w:rPr>
          <w:rFonts w:ascii="Times New Roman" w:hAnsi="Times New Roman" w:cs="Times New Roman"/>
          <w:sz w:val="28"/>
          <w:szCs w:val="28"/>
        </w:rPr>
        <w:t>ов,</w:t>
      </w:r>
      <w:r w:rsidR="0000380F">
        <w:rPr>
          <w:rFonts w:ascii="Times New Roman" w:hAnsi="Times New Roman" w:cs="Times New Roman"/>
          <w:sz w:val="28"/>
          <w:szCs w:val="28"/>
        </w:rPr>
        <w:t xml:space="preserve"> для </w:t>
      </w:r>
      <w:r w:rsidR="0000380F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="0000380F"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C70FF8">
        <w:rPr>
          <w:rFonts w:ascii="Times New Roman" w:hAnsi="Times New Roman" w:cs="Times New Roman"/>
          <w:sz w:val="28"/>
          <w:szCs w:val="28"/>
        </w:rPr>
        <w:t>ихся</w:t>
      </w:r>
      <w:r w:rsidR="0000380F"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 имеющ</w:t>
      </w:r>
      <w:r w:rsidR="00C70FF8">
        <w:rPr>
          <w:rFonts w:ascii="Times New Roman" w:hAnsi="Times New Roman" w:cs="Times New Roman"/>
          <w:sz w:val="28"/>
          <w:szCs w:val="28"/>
        </w:rPr>
        <w:t>их</w:t>
      </w:r>
      <w:r w:rsidR="0000380F">
        <w:rPr>
          <w:rFonts w:ascii="Times New Roman" w:hAnsi="Times New Roman" w:cs="Times New Roman"/>
          <w:sz w:val="28"/>
          <w:szCs w:val="28"/>
        </w:rPr>
        <w:t xml:space="preserve"> </w:t>
      </w:r>
      <w:r w:rsidR="0000380F"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1417"/>
        <w:gridCol w:w="2869"/>
        <w:gridCol w:w="2126"/>
      </w:tblGrid>
      <w:tr w:rsidR="00C70FF8" w:rsidRPr="00262F26" w:rsidTr="00C70FF8">
        <w:tc>
          <w:tcPr>
            <w:tcW w:w="817" w:type="dxa"/>
          </w:tcPr>
          <w:p w:rsidR="00C70FF8" w:rsidRPr="00262F26" w:rsidRDefault="00C70FF8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C70FF8" w:rsidRPr="00262F26" w:rsidRDefault="00C70FF8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C70FF8" w:rsidRPr="00262F26" w:rsidRDefault="00C70FF8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869" w:type="dxa"/>
          </w:tcPr>
          <w:p w:rsidR="00C70FF8" w:rsidRPr="00262F26" w:rsidRDefault="00C70FF8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C70FF8" w:rsidRPr="00262F26" w:rsidRDefault="00C70FF8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0FF8" w:rsidRPr="00262F26" w:rsidRDefault="00C70FF8" w:rsidP="0049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C70FF8" w:rsidRPr="00E95826" w:rsidTr="00C70FF8">
        <w:tc>
          <w:tcPr>
            <w:tcW w:w="817" w:type="dxa"/>
          </w:tcPr>
          <w:p w:rsidR="00C70FF8" w:rsidRPr="00E95826" w:rsidRDefault="00C70FF8" w:rsidP="00091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C70FF8" w:rsidRPr="00E95826" w:rsidRDefault="00C70FF8" w:rsidP="00091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101601:ЗУ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</w:tcPr>
          <w:p w:rsidR="00C70FF8" w:rsidRPr="00E95826" w:rsidRDefault="00C70FF8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161216</w:t>
            </w:r>
          </w:p>
        </w:tc>
        <w:tc>
          <w:tcPr>
            <w:tcW w:w="2869" w:type="dxa"/>
          </w:tcPr>
          <w:p w:rsidR="00C70FF8" w:rsidRPr="00E95826" w:rsidRDefault="00C70FF8" w:rsidP="00091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2126" w:type="dxa"/>
          </w:tcPr>
          <w:p w:rsidR="00C70FF8" w:rsidRPr="00E95826" w:rsidRDefault="00C70FF8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C70FF8" w:rsidRPr="00E95826" w:rsidTr="00C70FF8">
        <w:tc>
          <w:tcPr>
            <w:tcW w:w="817" w:type="dxa"/>
          </w:tcPr>
          <w:p w:rsidR="00C70FF8" w:rsidRDefault="00C70FF8" w:rsidP="00091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C70FF8" w:rsidRPr="00E95826" w:rsidRDefault="00C70FF8" w:rsidP="00091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55:31:041502:ЗУ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</w:tcPr>
          <w:p w:rsidR="00C70FF8" w:rsidRDefault="00C70FF8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935225</w:t>
            </w:r>
          </w:p>
        </w:tc>
        <w:tc>
          <w:tcPr>
            <w:tcW w:w="2869" w:type="dxa"/>
          </w:tcPr>
          <w:p w:rsidR="00C70FF8" w:rsidRPr="00E95826" w:rsidRDefault="00C70FF8" w:rsidP="00C70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Краснооктябрьское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поселение</w:t>
            </w:r>
          </w:p>
        </w:tc>
        <w:tc>
          <w:tcPr>
            <w:tcW w:w="2126" w:type="dxa"/>
          </w:tcPr>
          <w:p w:rsidR="00C70FF8" w:rsidRDefault="00C70FF8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C70FF8" w:rsidRPr="00E95826" w:rsidTr="00C70FF8">
        <w:tc>
          <w:tcPr>
            <w:tcW w:w="817" w:type="dxa"/>
          </w:tcPr>
          <w:p w:rsidR="00C70FF8" w:rsidRDefault="00C70FF8" w:rsidP="00091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C70FF8" w:rsidRDefault="00C70FF8" w:rsidP="00091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55:31:101601:ЗУ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</w:tcPr>
          <w:p w:rsidR="00C70FF8" w:rsidRDefault="00C70FF8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566425</w:t>
            </w:r>
          </w:p>
        </w:tc>
        <w:tc>
          <w:tcPr>
            <w:tcW w:w="2869" w:type="dxa"/>
          </w:tcPr>
          <w:p w:rsidR="00C70FF8" w:rsidRDefault="00C70FF8" w:rsidP="00C70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2126" w:type="dxa"/>
          </w:tcPr>
          <w:p w:rsidR="00C70FF8" w:rsidRDefault="00C70FF8" w:rsidP="00491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00380F" w:rsidRDefault="0000380F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00380F" w:rsidRDefault="0000380F" w:rsidP="00003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</w:t>
      </w:r>
      <w:bookmarkStart w:id="0" w:name="_GoBack"/>
      <w:r w:rsidRPr="00262F26">
        <w:rPr>
          <w:rFonts w:ascii="Times New Roman" w:hAnsi="Times New Roman" w:cs="Times New Roman"/>
          <w:sz w:val="28"/>
          <w:szCs w:val="28"/>
        </w:rPr>
        <w:t>ч</w:t>
      </w:r>
      <w:bookmarkEnd w:id="0"/>
      <w:r w:rsidRPr="00262F26">
        <w:rPr>
          <w:rFonts w:ascii="Times New Roman" w:hAnsi="Times New Roman" w:cs="Times New Roman"/>
          <w:sz w:val="28"/>
          <w:szCs w:val="28"/>
        </w:rPr>
        <w:t>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Pr="00262F2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62F26">
        <w:rPr>
          <w:rFonts w:ascii="Times New Roman" w:hAnsi="Times New Roman" w:cs="Times New Roman"/>
          <w:sz w:val="28"/>
          <w:szCs w:val="28"/>
        </w:rPr>
        <w:t xml:space="preserve">. Черлак, ул. Победы, 11. В заявлении указывается кадастровый номер, местоположение, площадь земельного участка в соответствии с настоящим извещением. </w:t>
      </w:r>
    </w:p>
    <w:p w:rsidR="0000380F" w:rsidRPr="00262F26" w:rsidRDefault="0000380F" w:rsidP="00003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00380F" w:rsidRPr="00262F26" w:rsidRDefault="0000380F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Дата окончания приема заявлений: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EED">
        <w:rPr>
          <w:rFonts w:ascii="Times New Roman" w:hAnsi="Times New Roman" w:cs="Times New Roman"/>
          <w:sz w:val="28"/>
          <w:szCs w:val="28"/>
        </w:rPr>
        <w:t>21</w:t>
      </w:r>
      <w:r w:rsidR="00C465E0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262F26" w:rsidRPr="00262F26" w:rsidRDefault="00262F26" w:rsidP="00003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0380F"/>
    <w:rsid w:val="00013635"/>
    <w:rsid w:val="000664AE"/>
    <w:rsid w:val="0007634C"/>
    <w:rsid w:val="00090BFF"/>
    <w:rsid w:val="00091EED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5F2A36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465E0"/>
    <w:rsid w:val="00C70FF8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52FC4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F1B5-6B36-49EC-A258-EABA9692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53</cp:revision>
  <cp:lastPrinted>2023-09-05T10:54:00Z</cp:lastPrinted>
  <dcterms:created xsi:type="dcterms:W3CDTF">2016-11-07T04:30:00Z</dcterms:created>
  <dcterms:modified xsi:type="dcterms:W3CDTF">2024-09-17T03:10:00Z</dcterms:modified>
</cp:coreProperties>
</file>